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A8455" w14:textId="33D153CD" w:rsidR="00175A52" w:rsidRDefault="00B467AD" w:rsidP="003370B7">
      <w:pPr>
        <w:pStyle w:val="Heading1"/>
        <w:sectPr w:rsidR="00175A52" w:rsidSect="00BA3D43">
          <w:head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Ecology and Evolutionary Biology</w:t>
      </w:r>
    </w:p>
    <w:p w14:paraId="6AE75B74" w14:textId="012960AB" w:rsidR="00BA3D43" w:rsidRPr="002B2AEE" w:rsidRDefault="00BA3D43" w:rsidP="002B2AEE">
      <w:r w:rsidRPr="002B2AEE">
        <w:t>Student Name</w:t>
      </w:r>
      <w:r w:rsidR="009C6722">
        <w:t xml:space="preserve"> </w:t>
      </w:r>
      <w:r w:rsidR="00C44C55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C44C55">
        <w:instrText xml:space="preserve"> FORMTEXT </w:instrText>
      </w:r>
      <w:r w:rsidR="00C44C55">
        <w:fldChar w:fldCharType="separate"/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C44C55">
        <w:fldChar w:fldCharType="end"/>
      </w:r>
      <w:bookmarkEnd w:id="0"/>
    </w:p>
    <w:p w14:paraId="194CC589" w14:textId="46D9DE09" w:rsidR="00BA3D43" w:rsidRPr="002B2AEE" w:rsidRDefault="00BA3D43" w:rsidP="002B2AEE">
      <w:r w:rsidRPr="002B2AEE">
        <w:t>Student ID</w:t>
      </w:r>
      <w:r w:rsidR="009B13FC" w:rsidRPr="002B2AEE">
        <w:t xml:space="preserve"> </w:t>
      </w:r>
      <w:r w:rsidR="00C44C55">
        <w:fldChar w:fldCharType="begin">
          <w:ffData>
            <w:name w:val="Text2"/>
            <w:enabled/>
            <w:calcOnExit w:val="0"/>
            <w:statusText w:type="text" w:val="Seven-digit student ID number"/>
            <w:textInput>
              <w:type w:val="number"/>
            </w:textInput>
          </w:ffData>
        </w:fldChar>
      </w:r>
      <w:bookmarkStart w:id="1" w:name="Text2"/>
      <w:r w:rsidR="00C44C55">
        <w:instrText xml:space="preserve"> FORMTEXT </w:instrText>
      </w:r>
      <w:r w:rsidR="00C44C55">
        <w:fldChar w:fldCharType="separate"/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C44C55">
        <w:fldChar w:fldCharType="end"/>
      </w:r>
      <w:bookmarkEnd w:id="1"/>
    </w:p>
    <w:p w14:paraId="62DA6DC3" w14:textId="6B97EEF0" w:rsidR="00BA3D43" w:rsidRPr="002B2AEE" w:rsidRDefault="00BA3D43" w:rsidP="002B2AEE">
      <w:r w:rsidRPr="002B2AEE">
        <w:t>Date</w:t>
      </w:r>
      <w:r w:rsidR="005D085C" w:rsidRPr="002B2AEE">
        <w:t xml:space="preserve"> </w:t>
      </w:r>
      <w:r w:rsidR="00C44C55">
        <w:fldChar w:fldCharType="begin">
          <w:ffData>
            <w:name w:val="Text3"/>
            <w:enabled/>
            <w:calcOnExit w:val="0"/>
            <w:statusText w:type="text" w:val="Date"/>
            <w:textInput/>
          </w:ffData>
        </w:fldChar>
      </w:r>
      <w:bookmarkStart w:id="2" w:name="Text3"/>
      <w:r w:rsidR="00C44C55">
        <w:instrText xml:space="preserve"> FORMTEXT </w:instrText>
      </w:r>
      <w:r w:rsidR="00C44C55">
        <w:fldChar w:fldCharType="separate"/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C44C55">
        <w:fldChar w:fldCharType="end"/>
      </w:r>
      <w:bookmarkEnd w:id="2"/>
    </w:p>
    <w:p w14:paraId="13AD0A24" w14:textId="77777777" w:rsidR="00175A52" w:rsidRPr="002B2AEE" w:rsidRDefault="00175A52" w:rsidP="002B2AEE">
      <w:pPr>
        <w:sectPr w:rsidR="00175A52" w:rsidRPr="002B2AEE" w:rsidSect="00175A5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974C83F" w14:textId="77777777" w:rsidR="002B2AEE" w:rsidRPr="002B2AEE" w:rsidRDefault="002B2AEE" w:rsidP="002B2AEE">
      <w:pPr>
        <w:pStyle w:val="Heading2"/>
      </w:pPr>
      <w:r w:rsidRPr="002B2AEE">
        <w:t>Major Requirements</w:t>
      </w:r>
    </w:p>
    <w:p w14:paraId="731B09CF" w14:textId="00CB3F71" w:rsidR="00C44C55" w:rsidRDefault="00B467AD" w:rsidP="00B467AD">
      <w:pPr>
        <w:pStyle w:val="Heading3"/>
      </w:pPr>
      <w:r>
        <w:t xml:space="preserve">Core </w:t>
      </w:r>
      <w:r w:rsidR="00827C58">
        <w:t>Courses</w:t>
      </w:r>
    </w:p>
    <w:p w14:paraId="6FC79ACF" w14:textId="480BE474" w:rsidR="00B467AD" w:rsidRDefault="00B467AD" w:rsidP="00B467AD">
      <w:r>
        <w:t>Complete all of the following:</w:t>
      </w:r>
    </w:p>
    <w:p w14:paraId="3C18C454" w14:textId="4C228802" w:rsidR="00225E81" w:rsidRPr="002B2AEE" w:rsidRDefault="00225E81" w:rsidP="00225E81">
      <w:pPr>
        <w:pStyle w:val="ListBullet"/>
      </w:pPr>
      <w:r w:rsidRPr="002B2AEE">
        <w:t>BIOL 1107. Principles of Biology I</w:t>
      </w:r>
    </w:p>
    <w:p w14:paraId="1D30A3AF" w14:textId="1AB13BFB" w:rsidR="00225E81" w:rsidRPr="002B2AEE" w:rsidRDefault="00225E81" w:rsidP="00225E81">
      <w:pPr>
        <w:pStyle w:val="ListBullet"/>
      </w:pPr>
      <w:r w:rsidRPr="002B2AEE">
        <w:t>BIOL 1108. Principles of Biology II or BIOL 1110</w:t>
      </w:r>
      <w:r>
        <w:t>.</w:t>
      </w:r>
      <w:r w:rsidRPr="002B2AEE">
        <w:t xml:space="preserve"> Intro to Botany </w:t>
      </w:r>
    </w:p>
    <w:p w14:paraId="578AF30E" w14:textId="34CCFA8A" w:rsidR="00B467AD" w:rsidRPr="00B467AD" w:rsidRDefault="00827C58" w:rsidP="00B467AD">
      <w:pPr>
        <w:pStyle w:val="ListBullet"/>
      </w:pPr>
      <w:r>
        <w:t xml:space="preserve">One of the following sequences: </w:t>
      </w:r>
      <w:r w:rsidR="00B467AD" w:rsidRPr="00B467AD">
        <w:t>CHEM 1127Q</w:t>
      </w:r>
      <w:r>
        <w:t xml:space="preserve"> and </w:t>
      </w:r>
      <w:r w:rsidR="00B467AD" w:rsidRPr="00B467AD">
        <w:t>1128Q</w:t>
      </w:r>
      <w:r>
        <w:t>;</w:t>
      </w:r>
      <w:r w:rsidR="00B467AD" w:rsidRPr="00B467AD">
        <w:t xml:space="preserve"> or CHEM 1124Q</w:t>
      </w:r>
      <w:r>
        <w:t xml:space="preserve">, </w:t>
      </w:r>
      <w:r w:rsidR="00B467AD" w:rsidRPr="00B467AD">
        <w:t>1125Q</w:t>
      </w:r>
      <w:r>
        <w:t xml:space="preserve">, and </w:t>
      </w:r>
      <w:r w:rsidR="00B467AD" w:rsidRPr="00B467AD">
        <w:t xml:space="preserve">1126Q </w:t>
      </w:r>
    </w:p>
    <w:p w14:paraId="48245E59" w14:textId="4AEDB929" w:rsidR="00CE5CF3" w:rsidRPr="00B467AD" w:rsidRDefault="00CE5CF3" w:rsidP="00CE5CF3">
      <w:pPr>
        <w:pStyle w:val="ListBullet"/>
      </w:pPr>
      <w:r w:rsidRPr="00B467AD">
        <w:t xml:space="preserve">EEB 2244. General Ecology </w:t>
      </w:r>
    </w:p>
    <w:p w14:paraId="1C74CE8B" w14:textId="771F1A92" w:rsidR="00CE5CF3" w:rsidRDefault="00CE5CF3" w:rsidP="00CE5CF3">
      <w:pPr>
        <w:pStyle w:val="ListBullet"/>
      </w:pPr>
      <w:r w:rsidRPr="00B467AD">
        <w:t xml:space="preserve">EEB 2245. Evolutionary Biology </w:t>
      </w:r>
    </w:p>
    <w:p w14:paraId="100ACDDB" w14:textId="7A3D8D88" w:rsidR="00BE2E51" w:rsidRPr="00CE5CF3" w:rsidRDefault="00BE2E51" w:rsidP="00CE5CF3">
      <w:pPr>
        <w:pStyle w:val="ListBullet"/>
      </w:pPr>
      <w:r>
        <w:t>MCB 2410. Genetics</w:t>
      </w:r>
    </w:p>
    <w:p w14:paraId="55130382" w14:textId="77777777" w:rsidR="00225E81" w:rsidRDefault="00225E81" w:rsidP="00225E81">
      <w:pPr>
        <w:pStyle w:val="Heading3"/>
      </w:pPr>
      <w:r>
        <w:t>Animal Diversity</w:t>
      </w:r>
    </w:p>
    <w:p w14:paraId="557A6A91" w14:textId="29C64EF9" w:rsidR="00225E81" w:rsidRDefault="00225E81" w:rsidP="00225E81">
      <w:r>
        <w:t xml:space="preserve">Complete at least one </w:t>
      </w:r>
      <w:r w:rsidR="00B83E9C">
        <w:t>of the following courses</w:t>
      </w:r>
      <w:r>
        <w:t xml:space="preserve">: </w:t>
      </w:r>
      <w:r w:rsidRPr="00225E81">
        <w:t>EEB 2214, 3254, 3265, 3266, 3269, 3273, 4200, 4250, 4252, 4274, 4275; or 4260 if taken in combination with either 4261 or 4262.</w:t>
      </w:r>
    </w:p>
    <w:p w14:paraId="22D680B3" w14:textId="10D703ED" w:rsidR="00B467AD" w:rsidRDefault="00B467AD" w:rsidP="00B467AD">
      <w:pPr>
        <w:pStyle w:val="Heading3"/>
      </w:pPr>
      <w:r w:rsidRPr="00B467AD">
        <w:t>Plant Diversity</w:t>
      </w:r>
    </w:p>
    <w:p w14:paraId="05FD599E" w14:textId="0EEEE246" w:rsidR="00B467AD" w:rsidRDefault="00B467AD" w:rsidP="00B467AD">
      <w:r>
        <w:t xml:space="preserve">Complete at least one </w:t>
      </w:r>
      <w:r w:rsidR="00B83E9C">
        <w:t>of the following courses</w:t>
      </w:r>
      <w:r w:rsidR="0014604E">
        <w:t xml:space="preserve">: </w:t>
      </w:r>
      <w:r w:rsidR="00225E81" w:rsidRPr="00225E81">
        <w:t xml:space="preserve">EEB 3203, 3204, 3220/W, 3240, 3250, 3271, 4272, </w:t>
      </w:r>
      <w:r w:rsidR="00225E81">
        <w:t xml:space="preserve">or </w:t>
      </w:r>
      <w:r w:rsidR="00225E81" w:rsidRPr="00225E81">
        <w:t>4276.</w:t>
      </w:r>
    </w:p>
    <w:p w14:paraId="167BB268" w14:textId="200FB86B" w:rsidR="00827C58" w:rsidRDefault="00827C58" w:rsidP="00827C58">
      <w:pPr>
        <w:pStyle w:val="Heading3"/>
      </w:pPr>
      <w:r>
        <w:t>Physiology</w:t>
      </w:r>
    </w:p>
    <w:p w14:paraId="632045DE" w14:textId="10EC1C79" w:rsidR="00CE5CF3" w:rsidRPr="00CE5CF3" w:rsidRDefault="00B83E9C" w:rsidP="00827C58">
      <w:r>
        <w:t xml:space="preserve">Complete one </w:t>
      </w:r>
      <w:r w:rsidR="00827C58" w:rsidRPr="00827C58">
        <w:t>of the following courses: EEB 2250</w:t>
      </w:r>
      <w:r w:rsidR="00827C58">
        <w:t xml:space="preserve">, </w:t>
      </w:r>
      <w:r w:rsidR="00827C58" w:rsidRPr="00827C58">
        <w:t>3360</w:t>
      </w:r>
      <w:r w:rsidR="00827C58">
        <w:t xml:space="preserve">, </w:t>
      </w:r>
      <w:r w:rsidR="00827C58" w:rsidRPr="00827C58">
        <w:t>4215</w:t>
      </w:r>
      <w:r w:rsidR="00827C58">
        <w:t xml:space="preserve">, </w:t>
      </w:r>
      <w:r w:rsidR="00827C58" w:rsidRPr="00827C58">
        <w:t>PNB 2250</w:t>
      </w:r>
      <w:r w:rsidR="00827C58">
        <w:t xml:space="preserve">, or </w:t>
      </w:r>
      <w:r w:rsidR="00827C58" w:rsidRPr="00827C58">
        <w:t>SPSS 4210</w:t>
      </w:r>
      <w:r w:rsidR="00443AD9">
        <w:t>.</w:t>
      </w:r>
    </w:p>
    <w:p w14:paraId="17028F30" w14:textId="5658DE9D" w:rsidR="00CE5CF3" w:rsidRDefault="00CE5CF3" w:rsidP="00CE5CF3">
      <w:pPr>
        <w:pStyle w:val="Heading3"/>
      </w:pPr>
      <w:r>
        <w:t>Lab or Field Course</w:t>
      </w:r>
    </w:p>
    <w:p w14:paraId="2A6100A8" w14:textId="55DFF926" w:rsidR="00CE5CF3" w:rsidRDefault="00CE5CF3" w:rsidP="00CE5CF3">
      <w:r w:rsidRPr="00CE5CF3">
        <w:t xml:space="preserve">Complete at least two of the following courses </w:t>
      </w:r>
      <w:r w:rsidR="00827C58" w:rsidRPr="00827C58">
        <w:t>with extensive laboratory or field work, which may include courses used to satisfy the animal or plant diversity requirement:</w:t>
      </w:r>
      <w:r w:rsidR="00827C58">
        <w:t xml:space="preserve"> </w:t>
      </w:r>
      <w:r w:rsidRPr="00CE5CF3">
        <w:t>EEB 3203, 3204, 3220, 3230, 3240, 3247, 3250, 3254, 3265, 3266, 3267, 3271, 3273, 4120, 4200, 4230W, 4250, 4252, 4261, 4262, 4272, 4274, 4275, 4276.</w:t>
      </w:r>
    </w:p>
    <w:p w14:paraId="4EF5CCC9" w14:textId="09EB7CFD" w:rsidR="00827C58" w:rsidRDefault="00827C58" w:rsidP="00827C58">
      <w:pPr>
        <w:pStyle w:val="Heading3"/>
      </w:pPr>
      <w:r w:rsidRPr="00827C58">
        <w:t>Writing in the Major</w:t>
      </w:r>
    </w:p>
    <w:p w14:paraId="2A26A03F" w14:textId="6EBDC3B0" w:rsidR="00827C58" w:rsidRDefault="00827C58" w:rsidP="00827C58">
      <w:pPr>
        <w:pStyle w:val="ListBullet"/>
        <w:numPr>
          <w:ilvl w:val="0"/>
          <w:numId w:val="0"/>
        </w:numPr>
      </w:pPr>
      <w:r>
        <w:t>Complete at least one W course in EEB.</w:t>
      </w:r>
    </w:p>
    <w:p w14:paraId="561FD9A8" w14:textId="77777777" w:rsidR="00BE2E51" w:rsidRDefault="00BE2E51" w:rsidP="00BE2E51">
      <w:pPr>
        <w:pStyle w:val="Heading3"/>
      </w:pPr>
      <w:r w:rsidRPr="00827C58">
        <w:t>Related Course Requirements</w:t>
      </w:r>
    </w:p>
    <w:p w14:paraId="1EEDE5B0" w14:textId="3979E09E" w:rsidR="00BE2E51" w:rsidRDefault="00BE2E51" w:rsidP="00BE2E51">
      <w:r>
        <w:t>Complete</w:t>
      </w:r>
      <w:r w:rsidRPr="00827C58">
        <w:t xml:space="preserve"> </w:t>
      </w:r>
      <w:r>
        <w:t>a</w:t>
      </w:r>
      <w:r w:rsidRPr="00827C58">
        <w:t xml:space="preserve">t least 12 credits of 2000-level or above </w:t>
      </w:r>
      <w:r>
        <w:t xml:space="preserve">related </w:t>
      </w:r>
      <w:r w:rsidRPr="00827C58">
        <w:t>courses, which must include</w:t>
      </w:r>
      <w:r>
        <w:t xml:space="preserve"> the following course:</w:t>
      </w:r>
      <w:r w:rsidRPr="00827C58">
        <w:t xml:space="preserve"> MCB 2410. </w:t>
      </w:r>
    </w:p>
    <w:p w14:paraId="2D607038" w14:textId="2EE90F26" w:rsidR="009E7495" w:rsidRDefault="009E7495" w:rsidP="009E7495">
      <w:pPr>
        <w:pStyle w:val="Heading2"/>
      </w:pPr>
      <w:r>
        <w:t>24</w:t>
      </w:r>
      <w:r w:rsidR="000F729D">
        <w:t>-</w:t>
      </w:r>
      <w:r>
        <w:t xml:space="preserve">Credit </w:t>
      </w:r>
      <w:r w:rsidR="00827C58">
        <w:t>Requirement</w:t>
      </w:r>
    </w:p>
    <w:p w14:paraId="76F78477" w14:textId="5A02F115" w:rsidR="009E7495" w:rsidRDefault="009E7495" w:rsidP="009E7495">
      <w:r>
        <w:t>Students must complete</w:t>
      </w:r>
      <w:r w:rsidRPr="009E7495">
        <w:t xml:space="preserve"> at least 24 credits of </w:t>
      </w:r>
      <w:r>
        <w:t xml:space="preserve">2000-level or higher </w:t>
      </w:r>
      <w:r w:rsidRPr="009E7495">
        <w:t>courses in EEB</w:t>
      </w:r>
      <w:r w:rsidR="00381C41" w:rsidRPr="009E7495">
        <w:t>.</w:t>
      </w:r>
      <w:r w:rsidRPr="009E7495">
        <w:t xml:space="preserve"> The </w:t>
      </w:r>
      <w:r>
        <w:t>24</w:t>
      </w:r>
      <w:r w:rsidRPr="009E7495">
        <w:t xml:space="preserve"> credits must include courses from the major requirements above,</w:t>
      </w:r>
      <w:r w:rsidR="007F0512">
        <w:t xml:space="preserve"> including </w:t>
      </w:r>
      <w:r w:rsidR="000F729D" w:rsidRPr="009E7495">
        <w:t>at least one W course</w:t>
      </w:r>
      <w:r w:rsidR="00C945D8">
        <w:t xml:space="preserve"> in EEB</w:t>
      </w:r>
      <w:r w:rsidR="00DB4E33">
        <w:t>.</w:t>
      </w:r>
      <w:r w:rsidR="007F0512">
        <w:t xml:space="preserve"> </w:t>
      </w:r>
      <w:r w:rsidR="00AC2308">
        <w:t>Students must maintain a cumulative GPA in their major of 2.0 or higher. </w:t>
      </w:r>
    </w:p>
    <w:p w14:paraId="7DB05AA4" w14:textId="4FAAB1B5" w:rsidR="009E7495" w:rsidRDefault="009E7495" w:rsidP="009E7495">
      <w:pPr>
        <w:pStyle w:val="Heading3"/>
      </w:pPr>
      <w:r>
        <w:t>2000</w:t>
      </w:r>
      <w:r w:rsidR="00A262C6">
        <w:t>-</w:t>
      </w:r>
      <w:r>
        <w:t>Level Courses</w:t>
      </w:r>
    </w:p>
    <w:p w14:paraId="5F76E0C8" w14:textId="78E3700F" w:rsidR="009E7495" w:rsidRDefault="006B3690" w:rsidP="009E7495">
      <w:r>
        <w:fldChar w:fldCharType="begin">
          <w:ffData>
            <w:name w:val="Text4"/>
            <w:enabled/>
            <w:calcOnExit w:val="0"/>
            <w:statusText w:type="text" w:val="Course 1 at 2000 level or higher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bookmarkStart w:id="4" w:name="_GoBack"/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bookmarkEnd w:id="4"/>
      <w:r>
        <w:fldChar w:fldCharType="end"/>
      </w:r>
      <w:bookmarkEnd w:id="3"/>
      <w:r>
        <w:t xml:space="preserve"> </w:t>
      </w:r>
      <w:r>
        <w:fldChar w:fldCharType="begin">
          <w:ffData>
            <w:name w:val="Text5"/>
            <w:enabled/>
            <w:calcOnExit w:val="0"/>
            <w:statusText w:type="text" w:val="Course 2 at 2000 level or higher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>
        <w:fldChar w:fldCharType="end"/>
      </w:r>
      <w:bookmarkEnd w:id="5"/>
      <w:r>
        <w:t xml:space="preserve"> </w:t>
      </w:r>
      <w:r>
        <w:fldChar w:fldCharType="begin">
          <w:ffData>
            <w:name w:val="Text6"/>
            <w:enabled/>
            <w:calcOnExit w:val="0"/>
            <w:statusText w:type="text" w:val="Course 3 at 2000 level or higher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>
        <w:fldChar w:fldCharType="end"/>
      </w:r>
      <w:bookmarkEnd w:id="6"/>
      <w:r>
        <w:t xml:space="preserve"> </w:t>
      </w:r>
      <w:r>
        <w:fldChar w:fldCharType="begin">
          <w:ffData>
            <w:name w:val="Text7"/>
            <w:enabled/>
            <w:calcOnExit w:val="0"/>
            <w:statusText w:type="text" w:val="Course 4 at 2000 level or higher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>
        <w:fldChar w:fldCharType="end"/>
      </w:r>
      <w:bookmarkEnd w:id="7"/>
      <w:r>
        <w:t xml:space="preserve"> </w:t>
      </w:r>
      <w:r>
        <w:fldChar w:fldCharType="begin">
          <w:ffData>
            <w:name w:val="Text8"/>
            <w:enabled/>
            <w:calcOnExit w:val="0"/>
            <w:statusText w:type="text" w:val="Course 5 at 2000 level or higher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>
        <w:fldChar w:fldCharType="end"/>
      </w:r>
      <w:bookmarkEnd w:id="8"/>
    </w:p>
    <w:p w14:paraId="018775A3" w14:textId="47B6E5C1" w:rsidR="006B3690" w:rsidRPr="009E7495" w:rsidRDefault="006B3690" w:rsidP="006B3690">
      <w:pPr>
        <w:spacing w:after="240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>
        <w:fldChar w:fldCharType="end"/>
      </w:r>
      <w:bookmarkEnd w:id="9"/>
      <w:r>
        <w:t xml:space="preserve"> </w:t>
      </w:r>
      <w:r>
        <w:fldChar w:fldCharType="begin">
          <w:ffData>
            <w:name w:val="Text10"/>
            <w:enabled/>
            <w:calcOnExit w:val="0"/>
            <w:statusText w:type="text" w:val="Course 7 at 2000 level or higher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>
        <w:fldChar w:fldCharType="end"/>
      </w:r>
      <w:bookmarkEnd w:id="10"/>
      <w:r>
        <w:t xml:space="preserve"> </w:t>
      </w:r>
      <w:r>
        <w:fldChar w:fldCharType="begin">
          <w:ffData>
            <w:name w:val="Text11"/>
            <w:enabled/>
            <w:calcOnExit w:val="0"/>
            <w:statusText w:type="text" w:val="Course 8 at 2000 level or higher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>
        <w:fldChar w:fldCharType="end"/>
      </w:r>
      <w:bookmarkEnd w:id="11"/>
      <w:r>
        <w:t xml:space="preserve"> </w:t>
      </w:r>
      <w:r>
        <w:fldChar w:fldCharType="begin">
          <w:ffData>
            <w:name w:val="Text12"/>
            <w:enabled/>
            <w:calcOnExit w:val="0"/>
            <w:statusText w:type="text" w:val="Course 9 at 2000 level or higher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>
        <w:fldChar w:fldCharType="end"/>
      </w:r>
      <w:bookmarkEnd w:id="12"/>
      <w:r>
        <w:t xml:space="preserve"> </w:t>
      </w:r>
      <w:r w:rsidR="00443AD9">
        <w:fldChar w:fldCharType="begin">
          <w:ffData>
            <w:name w:val="Text13"/>
            <w:enabled/>
            <w:calcOnExit w:val="0"/>
            <w:statusText w:type="text" w:val="Course 10 at 2000 level or higher"/>
            <w:textInput/>
          </w:ffData>
        </w:fldChar>
      </w:r>
      <w:bookmarkStart w:id="13" w:name="Text13"/>
      <w:r w:rsidR="00443AD9">
        <w:instrText xml:space="preserve"> FORMTEXT </w:instrText>
      </w:r>
      <w:r w:rsidR="00443AD9">
        <w:fldChar w:fldCharType="separate"/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443AD9">
        <w:fldChar w:fldCharType="end"/>
      </w:r>
      <w:bookmarkEnd w:id="13"/>
    </w:p>
    <w:p w14:paraId="09206CC8" w14:textId="6E9A3710" w:rsidR="009E7495" w:rsidRDefault="009E7495" w:rsidP="009E7495">
      <w:pPr>
        <w:pStyle w:val="Heading3"/>
      </w:pPr>
      <w:r>
        <w:t>Writing in the Major</w:t>
      </w:r>
    </w:p>
    <w:p w14:paraId="7786D9EC" w14:textId="7526A842" w:rsidR="009E7495" w:rsidRDefault="00443AD9" w:rsidP="006B3690">
      <w:pPr>
        <w:spacing w:after="240"/>
      </w:pPr>
      <w:r>
        <w:fldChar w:fldCharType="begin">
          <w:ffData>
            <w:name w:val="Text14"/>
            <w:enabled/>
            <w:calcOnExit w:val="0"/>
            <w:statusText w:type="text" w:val="W course in EEB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>
        <w:fldChar w:fldCharType="end"/>
      </w:r>
      <w:bookmarkEnd w:id="14"/>
      <w:r w:rsidR="006B3690">
        <w:t xml:space="preserve"> </w:t>
      </w:r>
      <w:r>
        <w:fldChar w:fldCharType="begin">
          <w:ffData>
            <w:name w:val="Text15"/>
            <w:enabled/>
            <w:calcOnExit w:val="0"/>
            <w:statusText w:type="text" w:val="Optional: Second W course in EEB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>
        <w:fldChar w:fldCharType="end"/>
      </w:r>
      <w:bookmarkEnd w:id="15"/>
    </w:p>
    <w:p w14:paraId="754D2E09" w14:textId="3A54FD98" w:rsidR="009E7495" w:rsidRDefault="009E7495" w:rsidP="009E7495">
      <w:r>
        <w:t xml:space="preserve">Notes: </w:t>
      </w:r>
      <w:r w:rsidR="00B826CD" w:rsidRPr="009E7495">
        <w:t xml:space="preserve">Students may apply no more than </w:t>
      </w:r>
      <w:r w:rsidR="000F729D">
        <w:t>three</w:t>
      </w:r>
      <w:r w:rsidR="00B826CD" w:rsidRPr="009E7495">
        <w:t xml:space="preserve"> independent study credits </w:t>
      </w:r>
      <w:r w:rsidR="000F729D">
        <w:t xml:space="preserve">from EEB 3899 </w:t>
      </w:r>
      <w:r w:rsidR="00B826CD" w:rsidRPr="009E7495">
        <w:t xml:space="preserve">toward </w:t>
      </w:r>
      <w:r w:rsidR="000F729D">
        <w:t>the 24-credit requirement</w:t>
      </w:r>
      <w:r w:rsidR="00B826CD" w:rsidRPr="009E7495">
        <w:t>.</w:t>
      </w:r>
      <w:r w:rsidR="00B826CD">
        <w:t xml:space="preserve"> </w:t>
      </w:r>
      <w:r w:rsidR="00DB4E33">
        <w:t xml:space="preserve">Students must complete MCB 2410 as part of their related course requirement. </w:t>
      </w:r>
      <w:r w:rsidRPr="009E7495">
        <w:t>Students can use PNB 2250 and SPSS/PLSC 4210 as related courses since they fulfill the physiology requirement.</w:t>
      </w:r>
      <w:r w:rsidR="00DB4E33">
        <w:t xml:space="preserve"> </w:t>
      </w:r>
      <w:r w:rsidR="000F729D">
        <w:t>Students are encouraged to complete a course in statistics</w:t>
      </w:r>
      <w:r w:rsidR="00DB4E33">
        <w:t xml:space="preserve"> and organic chemistry.</w:t>
      </w:r>
    </w:p>
    <w:p w14:paraId="5129D0BC" w14:textId="77777777" w:rsidR="009E7495" w:rsidRDefault="009E7495" w:rsidP="009E7495"/>
    <w:p w14:paraId="52826C52" w14:textId="3534296B" w:rsidR="009E7495" w:rsidRDefault="009E7495" w:rsidP="009E7495">
      <w:r>
        <w:t>Credits to date</w:t>
      </w:r>
      <w:r w:rsidR="006B3690">
        <w:t xml:space="preserve"> </w:t>
      </w:r>
      <w:r w:rsidR="006B3690">
        <w:fldChar w:fldCharType="begin">
          <w:ffData>
            <w:name w:val="Text16"/>
            <w:enabled/>
            <w:calcOnExit w:val="0"/>
            <w:statusText w:type="text" w:val="Credits to date"/>
            <w:textInput/>
          </w:ffData>
        </w:fldChar>
      </w:r>
      <w:bookmarkStart w:id="16" w:name="Text16"/>
      <w:r w:rsidR="006B3690">
        <w:instrText xml:space="preserve"> FORMTEXT </w:instrText>
      </w:r>
      <w:r w:rsidR="006B3690">
        <w:fldChar w:fldCharType="separate"/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6B3690">
        <w:fldChar w:fldCharType="end"/>
      </w:r>
      <w:bookmarkEnd w:id="16"/>
    </w:p>
    <w:p w14:paraId="5E467EF1" w14:textId="5F406EBA" w:rsidR="009E7495" w:rsidRPr="009E7495" w:rsidRDefault="009E7495" w:rsidP="009E7495">
      <w:r>
        <w:t>Current GPA</w:t>
      </w:r>
      <w:r w:rsidR="006B3690">
        <w:t xml:space="preserve"> </w:t>
      </w:r>
      <w:r w:rsidR="006B3690">
        <w:fldChar w:fldCharType="begin">
          <w:ffData>
            <w:name w:val="Text17"/>
            <w:enabled/>
            <w:calcOnExit w:val="0"/>
            <w:statusText w:type="text" w:val="Current GPA"/>
            <w:textInput/>
          </w:ffData>
        </w:fldChar>
      </w:r>
      <w:bookmarkStart w:id="17" w:name="Text17"/>
      <w:r w:rsidR="006B3690">
        <w:instrText xml:space="preserve"> FORMTEXT </w:instrText>
      </w:r>
      <w:r w:rsidR="006B3690">
        <w:fldChar w:fldCharType="separate"/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3370B7">
        <w:rPr>
          <w:noProof/>
        </w:rPr>
        <w:t> </w:t>
      </w:r>
      <w:r w:rsidR="006B3690">
        <w:fldChar w:fldCharType="end"/>
      </w:r>
      <w:bookmarkEnd w:id="17"/>
    </w:p>
    <w:p w14:paraId="5B3DF8DF" w14:textId="77777777" w:rsidR="009E7495" w:rsidRPr="00CE5CF3" w:rsidRDefault="009E7495">
      <w:pPr>
        <w:pStyle w:val="Heading2"/>
      </w:pPr>
    </w:p>
    <w:sectPr w:rsidR="009E7495" w:rsidRPr="00CE5CF3" w:rsidSect="00175A5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7BF00" w14:textId="77777777" w:rsidR="00FD1FCE" w:rsidRDefault="00FD1FCE" w:rsidP="00A02709">
      <w:pPr>
        <w:spacing w:after="0"/>
      </w:pPr>
      <w:r>
        <w:separator/>
      </w:r>
    </w:p>
  </w:endnote>
  <w:endnote w:type="continuationSeparator" w:id="0">
    <w:p w14:paraId="130982E6" w14:textId="77777777" w:rsidR="00FD1FCE" w:rsidRDefault="00FD1FCE" w:rsidP="00A027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1CDE4" w14:textId="77777777" w:rsidR="00FD1FCE" w:rsidRDefault="00FD1FCE" w:rsidP="00A02709">
      <w:pPr>
        <w:spacing w:after="0"/>
      </w:pPr>
      <w:r>
        <w:separator/>
      </w:r>
    </w:p>
  </w:footnote>
  <w:footnote w:type="continuationSeparator" w:id="0">
    <w:p w14:paraId="00044AB4" w14:textId="77777777" w:rsidR="00FD1FCE" w:rsidRDefault="00FD1FCE" w:rsidP="00A027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C38B" w14:textId="29AACBEE" w:rsidR="00A02709" w:rsidRPr="00FD5139" w:rsidRDefault="00A02709" w:rsidP="00FD5139">
    <w:pPr>
      <w:pStyle w:val="Title"/>
    </w:pPr>
    <w:r w:rsidRPr="00FD5139">
      <w:t>Major Requirements Worksheet</w:t>
    </w:r>
  </w:p>
  <w:p w14:paraId="2F805A93" w14:textId="21F7FB14" w:rsidR="00A02709" w:rsidRPr="00A02709" w:rsidRDefault="00A02709" w:rsidP="00FD5139">
    <w:pPr>
      <w:pStyle w:val="Subtitle"/>
      <w:spacing w:after="0"/>
    </w:pPr>
    <w:r w:rsidRPr="00A02709">
      <w:t xml:space="preserve">Last revised: </w:t>
    </w:r>
    <w:r w:rsidR="0066183E">
      <w:t>April</w:t>
    </w:r>
    <w:r w:rsidR="00BE2E51">
      <w:t xml:space="preserve"> 202</w:t>
    </w:r>
    <w:r w:rsidR="0066183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9C58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8E67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0AE8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00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546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C3A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6DB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DE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E2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161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693B"/>
    <w:multiLevelType w:val="hybridMultilevel"/>
    <w:tmpl w:val="B06A4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06F4B"/>
    <w:multiLevelType w:val="hybridMultilevel"/>
    <w:tmpl w:val="B294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E6C2E"/>
    <w:multiLevelType w:val="hybridMultilevel"/>
    <w:tmpl w:val="BF68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D52EA"/>
    <w:multiLevelType w:val="hybridMultilevel"/>
    <w:tmpl w:val="691E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213B"/>
    <w:multiLevelType w:val="multilevel"/>
    <w:tmpl w:val="386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58638D"/>
    <w:multiLevelType w:val="hybridMultilevel"/>
    <w:tmpl w:val="685C1648"/>
    <w:lvl w:ilvl="0" w:tplc="175A2D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83D13"/>
    <w:multiLevelType w:val="multilevel"/>
    <w:tmpl w:val="83B8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27270E"/>
    <w:multiLevelType w:val="multilevel"/>
    <w:tmpl w:val="09A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064FC4"/>
    <w:multiLevelType w:val="hybridMultilevel"/>
    <w:tmpl w:val="D030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A3734"/>
    <w:multiLevelType w:val="multilevel"/>
    <w:tmpl w:val="208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A071BA"/>
    <w:multiLevelType w:val="hybridMultilevel"/>
    <w:tmpl w:val="9898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B50D3"/>
    <w:multiLevelType w:val="hybridMultilevel"/>
    <w:tmpl w:val="FB6A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4"/>
  </w:num>
  <w:num w:numId="6">
    <w:abstractNumId w:val="13"/>
  </w:num>
  <w:num w:numId="7">
    <w:abstractNumId w:val="16"/>
  </w:num>
  <w:num w:numId="8">
    <w:abstractNumId w:val="20"/>
  </w:num>
  <w:num w:numId="9">
    <w:abstractNumId w:val="21"/>
  </w:num>
  <w:num w:numId="10">
    <w:abstractNumId w:val="18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43"/>
    <w:rsid w:val="00015BF6"/>
    <w:rsid w:val="000204CB"/>
    <w:rsid w:val="0002247E"/>
    <w:rsid w:val="00026119"/>
    <w:rsid w:val="00035766"/>
    <w:rsid w:val="00036EC0"/>
    <w:rsid w:val="00042371"/>
    <w:rsid w:val="00042DE3"/>
    <w:rsid w:val="00066A62"/>
    <w:rsid w:val="00067C08"/>
    <w:rsid w:val="00093933"/>
    <w:rsid w:val="00093B95"/>
    <w:rsid w:val="000B0309"/>
    <w:rsid w:val="000B106A"/>
    <w:rsid w:val="000B2F12"/>
    <w:rsid w:val="000B4CF1"/>
    <w:rsid w:val="000B5980"/>
    <w:rsid w:val="000D384D"/>
    <w:rsid w:val="000D42F5"/>
    <w:rsid w:val="000D5424"/>
    <w:rsid w:val="000F729D"/>
    <w:rsid w:val="00102D7E"/>
    <w:rsid w:val="00106623"/>
    <w:rsid w:val="00113B98"/>
    <w:rsid w:val="00123A1C"/>
    <w:rsid w:val="001331A1"/>
    <w:rsid w:val="0014604E"/>
    <w:rsid w:val="001542E1"/>
    <w:rsid w:val="00155E2D"/>
    <w:rsid w:val="001577EE"/>
    <w:rsid w:val="00160CE6"/>
    <w:rsid w:val="0016113E"/>
    <w:rsid w:val="001651D9"/>
    <w:rsid w:val="00167E2F"/>
    <w:rsid w:val="00173647"/>
    <w:rsid w:val="00175A52"/>
    <w:rsid w:val="00184C21"/>
    <w:rsid w:val="001A3BD8"/>
    <w:rsid w:val="001A5185"/>
    <w:rsid w:val="001B3F48"/>
    <w:rsid w:val="001B4D16"/>
    <w:rsid w:val="001E0ECC"/>
    <w:rsid w:val="001E2EB8"/>
    <w:rsid w:val="00203DFE"/>
    <w:rsid w:val="00206CA4"/>
    <w:rsid w:val="00225E81"/>
    <w:rsid w:val="00225FC7"/>
    <w:rsid w:val="00234B31"/>
    <w:rsid w:val="00254C82"/>
    <w:rsid w:val="00263863"/>
    <w:rsid w:val="00266DDD"/>
    <w:rsid w:val="002775AD"/>
    <w:rsid w:val="00293908"/>
    <w:rsid w:val="0029638E"/>
    <w:rsid w:val="002A778E"/>
    <w:rsid w:val="002B2AEE"/>
    <w:rsid w:val="002D33E1"/>
    <w:rsid w:val="002E63E3"/>
    <w:rsid w:val="002F556C"/>
    <w:rsid w:val="00324D14"/>
    <w:rsid w:val="00330949"/>
    <w:rsid w:val="00335FE5"/>
    <w:rsid w:val="003370B7"/>
    <w:rsid w:val="00353537"/>
    <w:rsid w:val="0035401D"/>
    <w:rsid w:val="00355934"/>
    <w:rsid w:val="0037208B"/>
    <w:rsid w:val="00381C41"/>
    <w:rsid w:val="003B6848"/>
    <w:rsid w:val="003B6AEB"/>
    <w:rsid w:val="003C3586"/>
    <w:rsid w:val="003F511C"/>
    <w:rsid w:val="00406C33"/>
    <w:rsid w:val="00416D63"/>
    <w:rsid w:val="004223BC"/>
    <w:rsid w:val="00427057"/>
    <w:rsid w:val="00443AD9"/>
    <w:rsid w:val="00446A4E"/>
    <w:rsid w:val="00465741"/>
    <w:rsid w:val="004761E4"/>
    <w:rsid w:val="00483344"/>
    <w:rsid w:val="00485BB4"/>
    <w:rsid w:val="0048696D"/>
    <w:rsid w:val="004A6046"/>
    <w:rsid w:val="004C6EFD"/>
    <w:rsid w:val="0051357D"/>
    <w:rsid w:val="00514956"/>
    <w:rsid w:val="0053782A"/>
    <w:rsid w:val="00554D95"/>
    <w:rsid w:val="00561A70"/>
    <w:rsid w:val="005933FA"/>
    <w:rsid w:val="005C4A7E"/>
    <w:rsid w:val="005D085C"/>
    <w:rsid w:val="005D7C01"/>
    <w:rsid w:val="005E1EAD"/>
    <w:rsid w:val="00600010"/>
    <w:rsid w:val="006144C1"/>
    <w:rsid w:val="00632055"/>
    <w:rsid w:val="00640133"/>
    <w:rsid w:val="00642842"/>
    <w:rsid w:val="006428A4"/>
    <w:rsid w:val="0066183E"/>
    <w:rsid w:val="00672A84"/>
    <w:rsid w:val="006769DE"/>
    <w:rsid w:val="00676B32"/>
    <w:rsid w:val="00696983"/>
    <w:rsid w:val="00697970"/>
    <w:rsid w:val="006B3690"/>
    <w:rsid w:val="006C4661"/>
    <w:rsid w:val="006C5A1A"/>
    <w:rsid w:val="00703153"/>
    <w:rsid w:val="007230A1"/>
    <w:rsid w:val="00725E40"/>
    <w:rsid w:val="0074237C"/>
    <w:rsid w:val="007517C0"/>
    <w:rsid w:val="00762C50"/>
    <w:rsid w:val="00763C47"/>
    <w:rsid w:val="00773A48"/>
    <w:rsid w:val="00777733"/>
    <w:rsid w:val="0078777C"/>
    <w:rsid w:val="007A0B54"/>
    <w:rsid w:val="007A20F3"/>
    <w:rsid w:val="007A4316"/>
    <w:rsid w:val="007B7285"/>
    <w:rsid w:val="007C026F"/>
    <w:rsid w:val="007D55D0"/>
    <w:rsid w:val="007D5890"/>
    <w:rsid w:val="007E156B"/>
    <w:rsid w:val="007E756C"/>
    <w:rsid w:val="007F0512"/>
    <w:rsid w:val="007F2E82"/>
    <w:rsid w:val="00803A5F"/>
    <w:rsid w:val="0080436B"/>
    <w:rsid w:val="008124E6"/>
    <w:rsid w:val="00821775"/>
    <w:rsid w:val="00827C58"/>
    <w:rsid w:val="00864C8C"/>
    <w:rsid w:val="00877CD8"/>
    <w:rsid w:val="00891CB6"/>
    <w:rsid w:val="008A2C2C"/>
    <w:rsid w:val="008B32F5"/>
    <w:rsid w:val="008B5877"/>
    <w:rsid w:val="008D5BB1"/>
    <w:rsid w:val="008F205B"/>
    <w:rsid w:val="0090339A"/>
    <w:rsid w:val="00955D77"/>
    <w:rsid w:val="00965CD7"/>
    <w:rsid w:val="00973D47"/>
    <w:rsid w:val="0098163E"/>
    <w:rsid w:val="00994948"/>
    <w:rsid w:val="009974F0"/>
    <w:rsid w:val="009A6A25"/>
    <w:rsid w:val="009B13FC"/>
    <w:rsid w:val="009C6722"/>
    <w:rsid w:val="009D6994"/>
    <w:rsid w:val="009D7B4A"/>
    <w:rsid w:val="009E0A9E"/>
    <w:rsid w:val="009E7495"/>
    <w:rsid w:val="009F04E6"/>
    <w:rsid w:val="00A01BB9"/>
    <w:rsid w:val="00A01E48"/>
    <w:rsid w:val="00A02709"/>
    <w:rsid w:val="00A13ABF"/>
    <w:rsid w:val="00A262C6"/>
    <w:rsid w:val="00A327F6"/>
    <w:rsid w:val="00A774B8"/>
    <w:rsid w:val="00A973DA"/>
    <w:rsid w:val="00AA0E78"/>
    <w:rsid w:val="00AB7161"/>
    <w:rsid w:val="00AC2308"/>
    <w:rsid w:val="00AE1511"/>
    <w:rsid w:val="00AF6C7C"/>
    <w:rsid w:val="00B30B17"/>
    <w:rsid w:val="00B44704"/>
    <w:rsid w:val="00B467AD"/>
    <w:rsid w:val="00B77E81"/>
    <w:rsid w:val="00B826CD"/>
    <w:rsid w:val="00B83E9C"/>
    <w:rsid w:val="00B9575A"/>
    <w:rsid w:val="00BA1A4E"/>
    <w:rsid w:val="00BA3D43"/>
    <w:rsid w:val="00BA5ED6"/>
    <w:rsid w:val="00BB0E63"/>
    <w:rsid w:val="00BB53AB"/>
    <w:rsid w:val="00BE2E51"/>
    <w:rsid w:val="00C1475B"/>
    <w:rsid w:val="00C205E3"/>
    <w:rsid w:val="00C305EA"/>
    <w:rsid w:val="00C44C55"/>
    <w:rsid w:val="00C4666B"/>
    <w:rsid w:val="00C83A9D"/>
    <w:rsid w:val="00C901E4"/>
    <w:rsid w:val="00C93444"/>
    <w:rsid w:val="00C945D8"/>
    <w:rsid w:val="00C96931"/>
    <w:rsid w:val="00CD2974"/>
    <w:rsid w:val="00CE5CF3"/>
    <w:rsid w:val="00D0086B"/>
    <w:rsid w:val="00D174F3"/>
    <w:rsid w:val="00D24009"/>
    <w:rsid w:val="00D40BB4"/>
    <w:rsid w:val="00D45C59"/>
    <w:rsid w:val="00D5516E"/>
    <w:rsid w:val="00DA6BBE"/>
    <w:rsid w:val="00DB0472"/>
    <w:rsid w:val="00DB3C23"/>
    <w:rsid w:val="00DB4E33"/>
    <w:rsid w:val="00DB5090"/>
    <w:rsid w:val="00DB66C3"/>
    <w:rsid w:val="00E10DB9"/>
    <w:rsid w:val="00E3502A"/>
    <w:rsid w:val="00E44AC9"/>
    <w:rsid w:val="00E51E8F"/>
    <w:rsid w:val="00E73F26"/>
    <w:rsid w:val="00E93758"/>
    <w:rsid w:val="00E94D49"/>
    <w:rsid w:val="00E96454"/>
    <w:rsid w:val="00E974DF"/>
    <w:rsid w:val="00EA70F8"/>
    <w:rsid w:val="00ED707B"/>
    <w:rsid w:val="00EE2A2A"/>
    <w:rsid w:val="00EE3A99"/>
    <w:rsid w:val="00EF0F5E"/>
    <w:rsid w:val="00EF5FB5"/>
    <w:rsid w:val="00F02819"/>
    <w:rsid w:val="00F11FA4"/>
    <w:rsid w:val="00F16B1B"/>
    <w:rsid w:val="00F31623"/>
    <w:rsid w:val="00F47EB6"/>
    <w:rsid w:val="00F50A4F"/>
    <w:rsid w:val="00F5782F"/>
    <w:rsid w:val="00F618F3"/>
    <w:rsid w:val="00F9745D"/>
    <w:rsid w:val="00FA5BE7"/>
    <w:rsid w:val="00FA6755"/>
    <w:rsid w:val="00FB4B3B"/>
    <w:rsid w:val="00FC561F"/>
    <w:rsid w:val="00FD1FCE"/>
    <w:rsid w:val="00FD5139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6EC7F"/>
  <w15:chartTrackingRefBased/>
  <w15:docId w15:val="{3AF39FE9-E963-334D-9FEB-87B9CDBF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085C"/>
    <w:pPr>
      <w:spacing w:after="40"/>
    </w:pPr>
    <w:rPr>
      <w:rFonts w:ascii="Arial" w:hAnsi="Arial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139"/>
    <w:pPr>
      <w:keepNext/>
      <w:keepLines/>
      <w:spacing w:before="200" w:after="20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EE"/>
    <w:pPr>
      <w:keepNext/>
      <w:keepLines/>
      <w:spacing w:before="240" w:after="80"/>
      <w:outlineLvl w:val="1"/>
    </w:pPr>
    <w:rPr>
      <w:rFonts w:eastAsiaTheme="majorEastAsia" w:cs="Arial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2AEE"/>
    <w:pPr>
      <w:spacing w:before="120" w:after="80"/>
      <w:outlineLvl w:val="2"/>
    </w:pPr>
    <w:rPr>
      <w:rFonts w:eastAsiaTheme="majorEastAsia" w:cs="Arial"/>
      <w:b/>
      <w:bCs/>
      <w:color w:val="000000" w:themeColor="tex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B32"/>
    <w:pPr>
      <w:keepNext/>
      <w:keepLines/>
      <w:spacing w:before="200" w:after="200"/>
      <w:outlineLvl w:val="3"/>
    </w:pPr>
    <w:rPr>
      <w:rFonts w:eastAsiaTheme="majorEastAsia" w:cstheme="majorBidi"/>
      <w:color w:val="44546A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B32"/>
    <w:pPr>
      <w:snapToGrid w:val="0"/>
      <w:spacing w:before="120"/>
      <w:outlineLvl w:val="4"/>
    </w:pPr>
    <w:rPr>
      <w:rFonts w:cs="Arial"/>
      <w:b/>
      <w:bCs/>
      <w:color w:val="44546A" w:themeColor="text2"/>
      <w:szCs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76B32"/>
    <w:pPr>
      <w:outlineLvl w:val="5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139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AEE"/>
    <w:rPr>
      <w:rFonts w:ascii="Arial" w:eastAsiaTheme="majorEastAsia" w:hAnsi="Arial" w:cs="Arial"/>
      <w:color w:val="000000" w:themeColor="text1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FD5139"/>
    <w:pPr>
      <w:spacing w:before="0" w:after="0"/>
    </w:pPr>
    <w:rPr>
      <w:b w:val="0"/>
      <w:bCs w:val="0"/>
      <w:noProof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D5139"/>
    <w:rPr>
      <w:rFonts w:ascii="Arial" w:eastAsiaTheme="majorEastAsia" w:hAnsi="Arial" w:cstheme="majorBidi"/>
      <w:noProof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709"/>
    <w:pPr>
      <w:numPr>
        <w:ilvl w:val="1"/>
      </w:numPr>
      <w:spacing w:after="200"/>
    </w:pPr>
    <w:rPr>
      <w:rFonts w:eastAsiaTheme="minorEastAsia" w:cs="Times New Roman (Body CS)"/>
      <w:i/>
      <w:iCs/>
      <w:color w:val="000000" w:themeColor="text1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A02709"/>
    <w:rPr>
      <w:rFonts w:ascii="Arial" w:eastAsiaTheme="minorEastAsia" w:hAnsi="Arial" w:cs="Times New Roman (Body CS)"/>
      <w:i/>
      <w:iCs/>
      <w:color w:val="000000" w:themeColor="text1"/>
      <w:sz w:val="16"/>
      <w:szCs w:val="16"/>
    </w:rPr>
  </w:style>
  <w:style w:type="character" w:styleId="Strong">
    <w:name w:val="Strong"/>
    <w:uiPriority w:val="22"/>
    <w:qFormat/>
    <w:rsid w:val="001A3BD8"/>
    <w:rPr>
      <w:b/>
      <w:bCs/>
    </w:rPr>
  </w:style>
  <w:style w:type="character" w:styleId="Emphasis">
    <w:name w:val="Emphasis"/>
    <w:basedOn w:val="DefaultParagraphFont"/>
    <w:uiPriority w:val="20"/>
    <w:qFormat/>
    <w:rsid w:val="00676B32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676B3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6B32"/>
    <w:rPr>
      <w:rFonts w:ascii="Arial" w:hAnsi="Arial"/>
      <w:b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2B2AEE"/>
    <w:rPr>
      <w:rFonts w:ascii="Arial" w:eastAsiaTheme="majorEastAsia" w:hAnsi="Arial" w:cs="Arial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76B32"/>
    <w:rPr>
      <w:rFonts w:ascii="Arial" w:eastAsiaTheme="majorEastAsia" w:hAnsi="Arial" w:cstheme="majorBidi"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676B32"/>
    <w:rPr>
      <w:rFonts w:ascii="Arial" w:hAnsi="Arial" w:cs="Arial"/>
      <w:b/>
      <w:bCs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76B32"/>
    <w:rPr>
      <w:rFonts w:ascii="Arial" w:hAnsi="Arial" w:cs="Arial"/>
      <w:i/>
      <w:iCs/>
      <w:color w:val="44546A" w:themeColor="text2"/>
      <w:sz w:val="22"/>
      <w:szCs w:val="22"/>
    </w:rPr>
  </w:style>
  <w:style w:type="paragraph" w:styleId="NoSpacing">
    <w:name w:val="No Spacing"/>
    <w:uiPriority w:val="1"/>
    <w:qFormat/>
    <w:rsid w:val="00175A52"/>
    <w:rPr>
      <w:rFonts w:ascii="Arial" w:hAnsi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676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7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2709"/>
    <w:rPr>
      <w:rFonts w:ascii="Arial" w:hAnsi="Arial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A027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2709"/>
    <w:rPr>
      <w:rFonts w:ascii="Arial" w:hAnsi="Arial"/>
      <w:sz w:val="19"/>
      <w:szCs w:val="19"/>
    </w:rPr>
  </w:style>
  <w:style w:type="character" w:customStyle="1" w:styleId="apple-converted-space">
    <w:name w:val="apple-converted-space"/>
    <w:basedOn w:val="DefaultParagraphFont"/>
    <w:rsid w:val="005D085C"/>
  </w:style>
  <w:style w:type="character" w:styleId="Hyperlink">
    <w:name w:val="Hyperlink"/>
    <w:basedOn w:val="DefaultParagraphFont"/>
    <w:uiPriority w:val="99"/>
    <w:unhideWhenUsed/>
    <w:rsid w:val="005D08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D0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85C"/>
    <w:rPr>
      <w:color w:val="954F72" w:themeColor="followedHyperlink"/>
      <w:u w:val="single"/>
    </w:rPr>
  </w:style>
  <w:style w:type="paragraph" w:styleId="ListBullet">
    <w:name w:val="List Bullet"/>
    <w:basedOn w:val="ListParagraph"/>
    <w:uiPriority w:val="99"/>
    <w:unhideWhenUsed/>
    <w:rsid w:val="00B467AD"/>
    <w:pPr>
      <w:numPr>
        <w:numId w:val="22"/>
      </w:numPr>
    </w:pPr>
  </w:style>
  <w:style w:type="paragraph" w:styleId="Revision">
    <w:name w:val="Revision"/>
    <w:hidden/>
    <w:uiPriority w:val="99"/>
    <w:semiHidden/>
    <w:rsid w:val="003370B7"/>
    <w:rPr>
      <w:rFonts w:ascii="Arial" w:hAnsi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7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0328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ACCA2095B4946B455337DDC5D9069" ma:contentTypeVersion="9" ma:contentTypeDescription="Create a new document." ma:contentTypeScope="" ma:versionID="804ddb3c5428e84ee2ea0ec213d0bd84">
  <xsd:schema xmlns:xsd="http://www.w3.org/2001/XMLSchema" xmlns:xs="http://www.w3.org/2001/XMLSchema" xmlns:p="http://schemas.microsoft.com/office/2006/metadata/properties" xmlns:ns3="48249a04-9d4c-46a7-8074-d285ed30de86" targetNamespace="http://schemas.microsoft.com/office/2006/metadata/properties" ma:root="true" ma:fieldsID="da63c992a23b4f9a46c072555d43a897" ns3:_="">
    <xsd:import namespace="48249a04-9d4c-46a7-8074-d285ed30de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9a04-9d4c-46a7-8074-d285ed30d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203273-1E99-42FC-9EC6-07225CD3C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49a04-9d4c-46a7-8074-d285ed30d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CA8A9-F7D1-4F08-97F0-03CC84B05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3C090-CF1B-4204-99CA-C0E2CA70F90C}">
  <ds:schemaRefs>
    <ds:schemaRef ds:uri="http://purl.org/dc/terms/"/>
    <ds:schemaRef ds:uri="http://schemas.microsoft.com/office/2006/documentManagement/types"/>
    <ds:schemaRef ds:uri="48249a04-9d4c-46a7-8074-d285ed30de86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372AD70-3A8E-4760-8C3D-B2D37A19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Ecology and Evolutionary Biology Major Requirements-032022</vt:lpstr>
    </vt:vector>
  </TitlesOfParts>
  <Manager/>
  <Company>UConn College of Liberal Arts and Sciences</Company>
  <LinksUpToDate>false</LinksUpToDate>
  <CharactersWithSpaces>2439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Ecology and Evolutionary Biology Major Requirements-032022</dc:title>
  <dc:subject/>
  <dc:creator>UConn Biology Advising Center</dc:creator>
  <cp:keywords/>
  <dc:description/>
  <cp:lastModifiedBy>Cuffee, Danyel</cp:lastModifiedBy>
  <cp:revision>3</cp:revision>
  <dcterms:created xsi:type="dcterms:W3CDTF">2023-04-27T14:55:00Z</dcterms:created>
  <dcterms:modified xsi:type="dcterms:W3CDTF">2023-11-10T14:15:00Z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0x010100A6DACCA2095B4946B455337DDC5D9069</vt:lpwstr>
  </property>
</Properties>
</file>